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C77" w:rsidRPr="00EC1F4E" w:rsidRDefault="00A52C77" w:rsidP="005D3F3C">
      <w:pPr>
        <w:jc w:val="right"/>
        <w:rPr>
          <w:rFonts w:ascii="Sylfaen" w:hAnsi="Sylfaen"/>
          <w:sz w:val="20"/>
          <w:lang w:val="es-ES"/>
        </w:rPr>
      </w:pPr>
      <w:r w:rsidRPr="00EC1F4E">
        <w:rPr>
          <w:rFonts w:ascii="Sylfaen" w:hAnsi="Sylfaen"/>
          <w:sz w:val="20"/>
          <w:lang w:val="es-ES"/>
        </w:rPr>
        <w:t>Հավելված N 3</w:t>
      </w:r>
    </w:p>
    <w:p w:rsidR="00A52C77" w:rsidRPr="00EC1F4E" w:rsidRDefault="00A52C77" w:rsidP="005D3F3C">
      <w:pPr>
        <w:jc w:val="right"/>
        <w:rPr>
          <w:rFonts w:ascii="Sylfaen" w:hAnsi="Sylfaen"/>
          <w:sz w:val="20"/>
          <w:lang w:val="es-ES"/>
        </w:rPr>
      </w:pPr>
      <w:r w:rsidRPr="00EC1F4E">
        <w:rPr>
          <w:rFonts w:ascii="Sylfaen" w:hAnsi="Sylfaen" w:cs="Sylfaen"/>
          <w:sz w:val="20"/>
          <w:lang w:val="es-ES"/>
        </w:rPr>
        <w:t>&lt;&lt;&gt;&gt;&lt;&lt;&gt;&gt; 201</w:t>
      </w:r>
      <w:r w:rsidR="00EC1F4E">
        <w:rPr>
          <w:rFonts w:ascii="Sylfaen" w:hAnsi="Sylfaen" w:cs="Sylfaen"/>
          <w:sz w:val="20"/>
        </w:rPr>
        <w:t>5</w:t>
      </w:r>
      <w:r w:rsidRPr="00EC1F4E">
        <w:rPr>
          <w:rFonts w:ascii="Sylfaen" w:hAnsi="Sylfaen" w:cs="Sylfaen"/>
          <w:sz w:val="20"/>
          <w:lang w:val="pt-BR"/>
        </w:rPr>
        <w:t>թ</w:t>
      </w:r>
      <w:r w:rsidRPr="00EC1F4E">
        <w:rPr>
          <w:rFonts w:ascii="Sylfaen" w:hAnsi="Sylfaen" w:cs="Sylfaen"/>
          <w:sz w:val="20"/>
          <w:lang w:val="es-ES"/>
        </w:rPr>
        <w:t>.</w:t>
      </w:r>
      <w:r w:rsidRPr="00EC1F4E">
        <w:rPr>
          <w:rFonts w:ascii="Sylfaen" w:hAnsi="Sylfaen"/>
          <w:sz w:val="20"/>
          <w:lang w:val="es-ES"/>
        </w:rPr>
        <w:t xml:space="preserve"> կնքված </w:t>
      </w:r>
    </w:p>
    <w:p w:rsidR="00A52C77" w:rsidRPr="00EC1F4E" w:rsidRDefault="00873C44" w:rsidP="005D3F3C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EC1F4E">
        <w:rPr>
          <w:rFonts w:ascii="Sylfaen" w:hAnsi="Sylfaen" w:cs="Times Armenian"/>
          <w:sz w:val="22"/>
          <w:szCs w:val="22"/>
          <w:lang w:val="ru-RU"/>
        </w:rPr>
        <w:t>ՆԱԱՊԿ</w:t>
      </w:r>
      <w:r w:rsidR="008A341E" w:rsidRPr="00EC1F4E">
        <w:rPr>
          <w:rFonts w:ascii="Sylfaen" w:hAnsi="Sylfaen" w:cs="Times Armenian"/>
          <w:sz w:val="22"/>
          <w:szCs w:val="22"/>
          <w:lang w:val="es-ES"/>
        </w:rPr>
        <w:t>-</w:t>
      </w:r>
      <w:r w:rsidR="008A341E" w:rsidRPr="00EC1F4E">
        <w:rPr>
          <w:rFonts w:ascii="Sylfaen" w:hAnsi="Sylfaen" w:cs="Times Armenian"/>
          <w:sz w:val="22"/>
          <w:szCs w:val="22"/>
        </w:rPr>
        <w:t>ՇՀԱՊՁԲ</w:t>
      </w:r>
      <w:r w:rsidR="008A341E" w:rsidRPr="00EC1F4E">
        <w:rPr>
          <w:rFonts w:ascii="Sylfaen" w:hAnsi="Sylfaen" w:cs="Times Armenian"/>
          <w:sz w:val="22"/>
          <w:szCs w:val="22"/>
          <w:lang w:val="es-ES"/>
        </w:rPr>
        <w:t>-1</w:t>
      </w:r>
      <w:r w:rsidR="00EC1F4E">
        <w:rPr>
          <w:rFonts w:ascii="Sylfaen" w:hAnsi="Sylfaen" w:cs="Times Armenian"/>
          <w:sz w:val="22"/>
          <w:szCs w:val="22"/>
          <w:lang w:val="es-ES"/>
        </w:rPr>
        <w:t>1</w:t>
      </w:r>
      <w:r w:rsidR="008A341E" w:rsidRPr="00EC1F4E">
        <w:rPr>
          <w:rFonts w:ascii="Sylfaen" w:hAnsi="Sylfaen" w:cs="Times Armenian"/>
          <w:sz w:val="22"/>
          <w:szCs w:val="22"/>
          <w:lang w:val="es-ES"/>
        </w:rPr>
        <w:t>/</w:t>
      </w:r>
      <w:r w:rsidR="00C973EF">
        <w:rPr>
          <w:rFonts w:ascii="Sylfaen" w:hAnsi="Sylfaen" w:cs="Times Armenian"/>
          <w:sz w:val="22"/>
          <w:szCs w:val="22"/>
          <w:lang w:val="es-ES"/>
        </w:rPr>
        <w:t>16</w:t>
      </w:r>
      <w:r w:rsidR="00EC1F4E">
        <w:rPr>
          <w:rFonts w:ascii="Sylfaen" w:hAnsi="Sylfaen" w:cs="Times Armenian"/>
          <w:sz w:val="22"/>
          <w:szCs w:val="22"/>
          <w:lang w:val="es-ES"/>
        </w:rPr>
        <w:t>-15/</w:t>
      </w:r>
      <w:r w:rsidR="00C973EF">
        <w:rPr>
          <w:rFonts w:ascii="Sylfaen" w:hAnsi="Sylfaen" w:cs="Times Armenian"/>
          <w:sz w:val="22"/>
          <w:szCs w:val="22"/>
          <w:lang w:val="es-ES"/>
        </w:rPr>
        <w:t>2</w:t>
      </w:r>
      <w:bookmarkStart w:id="0" w:name="_GoBack"/>
      <w:bookmarkEnd w:id="0"/>
      <w:r w:rsidR="00EC1F4E">
        <w:rPr>
          <w:rFonts w:ascii="Sylfaen" w:hAnsi="Sylfaen" w:cs="Times Armenian"/>
          <w:sz w:val="22"/>
          <w:szCs w:val="22"/>
          <w:lang w:val="es-ES"/>
        </w:rPr>
        <w:t xml:space="preserve">  </w:t>
      </w:r>
      <w:r w:rsidR="00A52C77" w:rsidRPr="00EC1F4E">
        <w:rPr>
          <w:rFonts w:ascii="Sylfaen" w:hAnsi="Sylfaen"/>
          <w:i/>
          <w:sz w:val="20"/>
          <w:lang w:val="hy-AM"/>
        </w:rPr>
        <w:t>ծածկագրով</w:t>
      </w:r>
      <w:r w:rsidR="00A52C77" w:rsidRPr="00EC1F4E">
        <w:rPr>
          <w:rFonts w:ascii="Sylfaen" w:hAnsi="Sylfaen"/>
          <w:i/>
          <w:sz w:val="20"/>
          <w:lang w:val="es-ES"/>
        </w:rPr>
        <w:t xml:space="preserve"> </w:t>
      </w:r>
      <w:r w:rsidR="00C973EF">
        <w:rPr>
          <w:rFonts w:ascii="Sylfaen" w:hAnsi="Sylfaen"/>
          <w:i/>
          <w:sz w:val="20"/>
          <w:lang w:val="es-ES"/>
        </w:rPr>
        <w:t xml:space="preserve"> </w:t>
      </w:r>
      <w:r w:rsidR="00A52C77" w:rsidRPr="00EC1F4E">
        <w:rPr>
          <w:rFonts w:ascii="Sylfaen" w:hAnsi="Sylfaen"/>
          <w:i/>
          <w:sz w:val="20"/>
          <w:lang w:val="es-ES"/>
        </w:rPr>
        <w:t xml:space="preserve">գնման </w:t>
      </w:r>
      <w:r w:rsidR="00C973EF">
        <w:rPr>
          <w:rFonts w:ascii="Sylfaen" w:hAnsi="Sylfaen"/>
          <w:i/>
          <w:sz w:val="20"/>
          <w:lang w:val="es-ES"/>
        </w:rPr>
        <w:t xml:space="preserve"> </w:t>
      </w:r>
      <w:proofErr w:type="spellStart"/>
      <w:r w:rsidR="00A52C77" w:rsidRPr="00EC1F4E">
        <w:rPr>
          <w:rFonts w:ascii="Sylfaen" w:hAnsi="Sylfaen"/>
          <w:i/>
          <w:sz w:val="20"/>
          <w:lang w:val="ru-RU"/>
        </w:rPr>
        <w:t>պայմանագրի</w:t>
      </w:r>
      <w:proofErr w:type="spellEnd"/>
    </w:p>
    <w:p w:rsidR="00A52C77" w:rsidRDefault="00A52C77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873C44" w:rsidRPr="00873C44" w:rsidRDefault="00EC1F4E" w:rsidP="00873C44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>
        <w:rPr>
          <w:rFonts w:ascii="Sylfaen" w:hAnsi="Sylfaen" w:cs="Sylfaen"/>
          <w:b/>
          <w:sz w:val="22"/>
          <w:szCs w:val="22"/>
          <w:lang w:val="es-ES"/>
        </w:rPr>
        <w:t xml:space="preserve"> </w:t>
      </w:r>
    </w:p>
    <w:p w:rsidR="00A52C77" w:rsidRPr="00873C44" w:rsidRDefault="00812176" w:rsidP="00873C44">
      <w:pPr>
        <w:ind w:firstLine="709"/>
        <w:jc w:val="center"/>
        <w:rPr>
          <w:rFonts w:ascii="Sylfaen" w:hAnsi="Sylfaen"/>
          <w:b/>
          <w:bCs/>
          <w:sz w:val="22"/>
          <w:szCs w:val="22"/>
          <w:lang w:val="nb-NO"/>
        </w:rPr>
      </w:pPr>
      <w:r w:rsidRPr="00873C44">
        <w:rPr>
          <w:rFonts w:ascii="Sylfaen" w:hAnsi="Sylfaen" w:cs="Sylfaen"/>
          <w:b/>
          <w:bCs/>
          <w:sz w:val="22"/>
          <w:szCs w:val="22"/>
          <w:lang w:val="nb-NO"/>
        </w:rPr>
        <w:t>ՎՃԱՐՄԱՆ   ԺԱՄԱՆԱԿԱՑՈՒՅՑ</w:t>
      </w:r>
    </w:p>
    <w:p w:rsidR="00A52C77" w:rsidRDefault="00A52C77" w:rsidP="005D3F3C">
      <w:pPr>
        <w:jc w:val="right"/>
        <w:rPr>
          <w:rFonts w:ascii="GHEA Grapalat" w:hAnsi="GHEA Grapalat"/>
          <w:sz w:val="20"/>
          <w:lang w:val="es-ES"/>
        </w:rPr>
      </w:pPr>
    </w:p>
    <w:p w:rsidR="00A52C77" w:rsidRPr="00EC1F4E" w:rsidRDefault="00A52C77" w:rsidP="005D3F3C">
      <w:pPr>
        <w:jc w:val="right"/>
        <w:rPr>
          <w:rFonts w:ascii="Sylfaen" w:hAnsi="Sylfaen" w:cs="Sylfaen"/>
          <w:sz w:val="20"/>
          <w:lang w:val="es-ES"/>
        </w:rPr>
      </w:pPr>
      <w:proofErr w:type="spellStart"/>
      <w:r w:rsidRPr="00EC1F4E">
        <w:rPr>
          <w:rFonts w:ascii="Sylfaen" w:hAnsi="Sylfaen" w:cs="Sylfaen"/>
          <w:sz w:val="20"/>
        </w:rPr>
        <w:t>ՀազարՀՀդրամ</w:t>
      </w:r>
      <w:proofErr w:type="spellEnd"/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5"/>
        <w:gridCol w:w="6091"/>
        <w:gridCol w:w="1675"/>
        <w:gridCol w:w="1827"/>
        <w:gridCol w:w="1675"/>
        <w:gridCol w:w="1523"/>
        <w:gridCol w:w="1522"/>
      </w:tblGrid>
      <w:tr w:rsidR="00A52C77" w:rsidRPr="00C973EF" w:rsidTr="00A4148F">
        <w:trPr>
          <w:cantSplit/>
          <w:trHeight w:val="593"/>
        </w:trPr>
        <w:tc>
          <w:tcPr>
            <w:tcW w:w="915" w:type="dxa"/>
            <w:vMerge w:val="restart"/>
            <w:vAlign w:val="center"/>
          </w:tcPr>
          <w:p w:rsidR="00A52C77" w:rsidRPr="00EC1F4E" w:rsidRDefault="00A52C77">
            <w:pPr>
              <w:spacing w:line="276" w:lineRule="auto"/>
              <w:jc w:val="center"/>
              <w:rPr>
                <w:rFonts w:ascii="Sylfaen" w:hAnsi="Sylfaen"/>
                <w:szCs w:val="22"/>
                <w:lang w:val="pt-BR"/>
              </w:rPr>
            </w:pPr>
            <w:r w:rsidRPr="00EC1F4E">
              <w:rPr>
                <w:rFonts w:ascii="Sylfaen" w:hAnsi="Sylfaen"/>
                <w:sz w:val="22"/>
                <w:szCs w:val="22"/>
                <w:lang w:val="pt-BR"/>
              </w:rPr>
              <w:t>Չափաբաժին</w:t>
            </w:r>
          </w:p>
          <w:p w:rsidR="00A52C77" w:rsidRPr="00EC1F4E" w:rsidRDefault="00A52C77">
            <w:pPr>
              <w:spacing w:line="276" w:lineRule="auto"/>
              <w:jc w:val="center"/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6091" w:type="dxa"/>
            <w:vMerge w:val="restart"/>
            <w:vAlign w:val="center"/>
          </w:tcPr>
          <w:p w:rsidR="00A52C77" w:rsidRPr="00EC1F4E" w:rsidRDefault="00A52C77" w:rsidP="00990323">
            <w:pPr>
              <w:widowControl w:val="0"/>
              <w:spacing w:line="276" w:lineRule="auto"/>
              <w:jc w:val="center"/>
              <w:rPr>
                <w:rFonts w:ascii="Sylfaen" w:hAnsi="Sylfaen" w:cs="Arial"/>
                <w:sz w:val="20"/>
                <w:lang w:val="pt-BR"/>
              </w:rPr>
            </w:pPr>
            <w:proofErr w:type="spellStart"/>
            <w:r w:rsidRPr="00EC1F4E">
              <w:rPr>
                <w:rFonts w:ascii="Sylfaen" w:hAnsi="Sylfaen"/>
                <w:sz w:val="20"/>
                <w:lang w:val="ru-RU"/>
              </w:rPr>
              <w:t>Ապրանքի</w:t>
            </w:r>
            <w:proofErr w:type="spellEnd"/>
            <w:r w:rsidRPr="00EC1F4E">
              <w:rPr>
                <w:rFonts w:ascii="Sylfaen" w:hAnsi="Sylfaen" w:cs="Sylfaen"/>
                <w:sz w:val="20"/>
                <w:lang w:val="pt-BR"/>
              </w:rPr>
              <w:t>անվանումը</w:t>
            </w:r>
          </w:p>
          <w:p w:rsidR="00A52C77" w:rsidRPr="00EC1F4E" w:rsidRDefault="00A52C77">
            <w:pPr>
              <w:spacing w:line="276" w:lineRule="auto"/>
              <w:jc w:val="center"/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8222" w:type="dxa"/>
            <w:gridSpan w:val="5"/>
          </w:tcPr>
          <w:p w:rsidR="00A52C77" w:rsidRPr="00EC1F4E" w:rsidRDefault="00A52C77" w:rsidP="00EC1F4E">
            <w:pPr>
              <w:spacing w:line="276" w:lineRule="auto"/>
              <w:ind w:right="-1"/>
              <w:jc w:val="center"/>
              <w:rPr>
                <w:rFonts w:ascii="Sylfaen" w:hAnsi="Sylfaen"/>
                <w:szCs w:val="22"/>
                <w:lang w:val="pt-BR"/>
              </w:rPr>
            </w:pP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 է ֆինանսավորել 201</w:t>
            </w:r>
            <w:r w:rsidR="00EC1F4E">
              <w:rPr>
                <w:rFonts w:ascii="Sylfaen" w:hAnsi="Sylfaen" w:cs="Sylfaen"/>
                <w:sz w:val="22"/>
                <w:szCs w:val="22"/>
                <w:lang w:val="pt-BR"/>
              </w:rPr>
              <w:t>5</w:t>
            </w: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թ.`ըստ</w:t>
            </w:r>
            <w:r w:rsidR="00EC1F4E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 եռամսյակների </w:t>
            </w:r>
            <w:r w:rsidRPr="00EC1F4E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` </w:t>
            </w: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="00EC1F4E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  <w:r w:rsidR="00EC1F4E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 աճողական կարգով</w:t>
            </w:r>
          </w:p>
        </w:tc>
      </w:tr>
      <w:tr w:rsidR="008378B8" w:rsidRPr="00463AF0" w:rsidTr="00A4148F">
        <w:trPr>
          <w:cantSplit/>
          <w:trHeight w:val="1412"/>
        </w:trPr>
        <w:tc>
          <w:tcPr>
            <w:tcW w:w="915" w:type="dxa"/>
            <w:vMerge/>
            <w:vAlign w:val="center"/>
          </w:tcPr>
          <w:p w:rsidR="008378B8" w:rsidRPr="00EC1F4E" w:rsidRDefault="008378B8">
            <w:pPr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6091" w:type="dxa"/>
            <w:vMerge/>
            <w:vAlign w:val="center"/>
          </w:tcPr>
          <w:p w:rsidR="008378B8" w:rsidRPr="00EC1F4E" w:rsidRDefault="008378B8">
            <w:pPr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1675" w:type="dxa"/>
            <w:vAlign w:val="center"/>
          </w:tcPr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pt-BR"/>
              </w:rPr>
              <w:t>I</w:t>
            </w:r>
          </w:p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proofErr w:type="spellStart"/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  <w:proofErr w:type="spellEnd"/>
          </w:p>
        </w:tc>
        <w:tc>
          <w:tcPr>
            <w:tcW w:w="1827" w:type="dxa"/>
            <w:vAlign w:val="center"/>
          </w:tcPr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pt-BR"/>
              </w:rPr>
              <w:t>II</w:t>
            </w:r>
          </w:p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proofErr w:type="spellStart"/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  <w:proofErr w:type="spellEnd"/>
          </w:p>
        </w:tc>
        <w:tc>
          <w:tcPr>
            <w:tcW w:w="1675" w:type="dxa"/>
            <w:vAlign w:val="center"/>
          </w:tcPr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pt-BR"/>
              </w:rPr>
              <w:t>III</w:t>
            </w:r>
          </w:p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ru-RU"/>
              </w:rPr>
              <w:t xml:space="preserve"> </w:t>
            </w:r>
            <w:proofErr w:type="spellStart"/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  <w:proofErr w:type="spellEnd"/>
          </w:p>
        </w:tc>
        <w:tc>
          <w:tcPr>
            <w:tcW w:w="1523" w:type="dxa"/>
            <w:vAlign w:val="center"/>
          </w:tcPr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</w:rPr>
              <w:t>IV</w:t>
            </w:r>
            <w:r w:rsidRPr="00EC1F4E">
              <w:rPr>
                <w:rFonts w:ascii="Sylfaen" w:hAnsi="Sylfaen"/>
                <w:szCs w:val="22"/>
                <w:lang w:val="ru-RU"/>
              </w:rPr>
              <w:t xml:space="preserve">  </w:t>
            </w:r>
            <w:proofErr w:type="spellStart"/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  <w:proofErr w:type="spell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378B8" w:rsidRPr="00EC1F4E" w:rsidRDefault="008378B8">
            <w:pPr>
              <w:spacing w:line="276" w:lineRule="auto"/>
              <w:ind w:right="-1"/>
              <w:jc w:val="center"/>
              <w:rPr>
                <w:rFonts w:ascii="Sylfaen" w:hAnsi="Sylfaen"/>
                <w:szCs w:val="22"/>
                <w:lang w:val="pt-BR"/>
              </w:rPr>
            </w:pP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8378B8" w:rsidRPr="00EC1F4E" w:rsidRDefault="008378B8">
            <w:pPr>
              <w:spacing w:line="276" w:lineRule="auto"/>
              <w:ind w:right="-1"/>
              <w:jc w:val="center"/>
              <w:rPr>
                <w:rFonts w:ascii="Sylfaen" w:hAnsi="Sylfaen"/>
                <w:szCs w:val="22"/>
                <w:lang w:val="pt-BR"/>
              </w:rPr>
            </w:pPr>
          </w:p>
        </w:tc>
      </w:tr>
      <w:tr w:rsidR="00BC11B2" w:rsidRPr="006B1ADA" w:rsidTr="00A4148F">
        <w:trPr>
          <w:cantSplit/>
          <w:trHeight w:val="415"/>
        </w:trPr>
        <w:tc>
          <w:tcPr>
            <w:tcW w:w="915" w:type="dxa"/>
          </w:tcPr>
          <w:p w:rsidR="00BC11B2" w:rsidRPr="00C973EF" w:rsidRDefault="00C973EF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6091" w:type="dxa"/>
            <w:vAlign w:val="bottom"/>
          </w:tcPr>
          <w:p w:rsidR="00BC11B2" w:rsidRPr="00C973EF" w:rsidRDefault="00C973EF" w:rsidP="00BC11B2">
            <w:pPr>
              <w:rPr>
                <w:rFonts w:ascii="Sylfaen" w:hAnsi="Sylfaen" w:cs="Arial"/>
                <w:sz w:val="20"/>
              </w:rPr>
            </w:pPr>
            <w:proofErr w:type="spellStart"/>
            <w:r w:rsidRPr="002119DB">
              <w:rPr>
                <w:rFonts w:ascii="Sylfaen" w:hAnsi="Sylfaen" w:cs="Sylfaen"/>
                <w:color w:val="000000"/>
                <w:sz w:val="20"/>
              </w:rPr>
              <w:t>Արյան</w:t>
            </w:r>
            <w:proofErr w:type="spellEnd"/>
            <w:r w:rsidRPr="00C973EF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2119DB">
              <w:rPr>
                <w:rFonts w:ascii="Sylfaen" w:hAnsi="Sylfaen" w:cs="Sylfaen"/>
                <w:color w:val="000000"/>
                <w:sz w:val="20"/>
              </w:rPr>
              <w:t>մեջ</w:t>
            </w:r>
            <w:proofErr w:type="spellEnd"/>
            <w:r w:rsidRPr="00C973EF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2119DB">
              <w:rPr>
                <w:rFonts w:ascii="Sylfaen" w:hAnsi="Sylfaen" w:cs="Sylfaen"/>
                <w:color w:val="000000"/>
                <w:sz w:val="20"/>
              </w:rPr>
              <w:t>գլյուկոզի</w:t>
            </w:r>
            <w:proofErr w:type="spellEnd"/>
            <w:r w:rsidRPr="00C973EF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2119DB">
              <w:rPr>
                <w:rFonts w:ascii="Sylfaen" w:hAnsi="Sylfaen" w:cs="Sylfaen"/>
                <w:color w:val="000000"/>
                <w:sz w:val="20"/>
              </w:rPr>
              <w:t>մակարդակի</w:t>
            </w:r>
            <w:proofErr w:type="spellEnd"/>
            <w:r w:rsidRPr="00C973EF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2119DB">
              <w:rPr>
                <w:rFonts w:ascii="Sylfaen" w:hAnsi="Sylfaen" w:cs="Sylfaen"/>
                <w:color w:val="000000"/>
                <w:sz w:val="20"/>
              </w:rPr>
              <w:t>որոշման</w:t>
            </w:r>
            <w:proofErr w:type="spellEnd"/>
            <w:r w:rsidRPr="00C973EF">
              <w:rPr>
                <w:rFonts w:ascii="Sylfaen" w:hAnsi="Sylfaen"/>
                <w:color w:val="000000"/>
                <w:sz w:val="20"/>
              </w:rPr>
              <w:t xml:space="preserve">            </w:t>
            </w:r>
            <w:proofErr w:type="spellStart"/>
            <w:r w:rsidRPr="002119DB">
              <w:rPr>
                <w:rFonts w:ascii="Sylfaen" w:hAnsi="Sylfaen" w:cs="Sylfaen"/>
                <w:color w:val="000000"/>
                <w:sz w:val="20"/>
              </w:rPr>
              <w:t>Ակկու</w:t>
            </w:r>
            <w:r w:rsidRPr="00C973EF">
              <w:rPr>
                <w:rFonts w:ascii="Sylfaen" w:hAnsi="Sylfaen"/>
                <w:color w:val="000000"/>
                <w:sz w:val="20"/>
              </w:rPr>
              <w:t>-</w:t>
            </w:r>
            <w:r w:rsidRPr="002119DB">
              <w:rPr>
                <w:rFonts w:ascii="Sylfaen" w:hAnsi="Sylfaen" w:cs="Sylfaen"/>
                <w:color w:val="000000"/>
                <w:sz w:val="20"/>
              </w:rPr>
              <w:t>Չեք</w:t>
            </w:r>
            <w:proofErr w:type="spellEnd"/>
            <w:r w:rsidRPr="00C973EF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2119DB">
              <w:rPr>
                <w:rFonts w:ascii="Sylfaen" w:hAnsi="Sylfaen" w:cs="Sylfaen"/>
                <w:color w:val="000000"/>
                <w:sz w:val="20"/>
              </w:rPr>
              <w:t>Պերֆորմա</w:t>
            </w:r>
            <w:proofErr w:type="spellEnd"/>
            <w:r w:rsidRPr="00C973EF">
              <w:rPr>
                <w:rFonts w:ascii="Sylfaen" w:hAnsi="Sylfaen"/>
                <w:color w:val="000000"/>
                <w:sz w:val="20"/>
              </w:rPr>
              <w:t xml:space="preserve"> </w:t>
            </w:r>
            <w:r w:rsidRPr="002119DB">
              <w:rPr>
                <w:rFonts w:ascii="Sylfaen" w:hAnsi="Sylfaen"/>
                <w:color w:val="000000"/>
                <w:sz w:val="20"/>
                <w:lang w:val="hy-AM"/>
              </w:rPr>
              <w:t xml:space="preserve"> </w:t>
            </w:r>
            <w:proofErr w:type="spellStart"/>
            <w:r w:rsidRPr="002119DB">
              <w:rPr>
                <w:rFonts w:ascii="Sylfaen" w:hAnsi="Sylfaen" w:cs="Sylfaen"/>
                <w:color w:val="000000"/>
                <w:sz w:val="20"/>
              </w:rPr>
              <w:t>թեստ</w:t>
            </w:r>
            <w:r w:rsidRPr="00C973EF">
              <w:rPr>
                <w:rFonts w:ascii="Sylfaen" w:hAnsi="Sylfaen"/>
                <w:color w:val="000000"/>
                <w:sz w:val="20"/>
              </w:rPr>
              <w:t>-</w:t>
            </w:r>
            <w:r w:rsidRPr="002119DB">
              <w:rPr>
                <w:rFonts w:ascii="Sylfaen" w:hAnsi="Sylfaen" w:cs="Sylfaen"/>
                <w:color w:val="000000"/>
                <w:sz w:val="20"/>
              </w:rPr>
              <w:t>երիզներ</w:t>
            </w:r>
            <w:proofErr w:type="spellEnd"/>
            <w:r w:rsidRPr="00C973EF">
              <w:rPr>
                <w:rFonts w:ascii="Sylfaen" w:hAnsi="Sylfaen"/>
                <w:color w:val="000000"/>
                <w:sz w:val="20"/>
              </w:rPr>
              <w:t xml:space="preserve"> </w:t>
            </w:r>
            <w:r w:rsidRPr="002119DB">
              <w:rPr>
                <w:rFonts w:ascii="Sylfaen" w:hAnsi="Sylfaen"/>
                <w:color w:val="000000"/>
                <w:sz w:val="20"/>
              </w:rPr>
              <w:t>N</w:t>
            </w:r>
            <w:r w:rsidRPr="00C973EF">
              <w:rPr>
                <w:rFonts w:ascii="Sylfaen" w:hAnsi="Sylfaen"/>
                <w:color w:val="000000"/>
                <w:sz w:val="20"/>
              </w:rPr>
              <w:t>50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A4148F">
        <w:trPr>
          <w:cantSplit/>
          <w:trHeight w:val="420"/>
        </w:trPr>
        <w:tc>
          <w:tcPr>
            <w:tcW w:w="915" w:type="dxa"/>
          </w:tcPr>
          <w:p w:rsidR="00BC11B2" w:rsidRPr="00C973EF" w:rsidRDefault="00C973EF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</w:p>
        </w:tc>
        <w:tc>
          <w:tcPr>
            <w:tcW w:w="6091" w:type="dxa"/>
            <w:vAlign w:val="bottom"/>
          </w:tcPr>
          <w:p w:rsidR="00BC11B2" w:rsidRPr="00AC2D09" w:rsidRDefault="00BC11B2" w:rsidP="00BC11B2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´³Ùµ³Ï </w:t>
            </w:r>
            <w:proofErr w:type="spellStart"/>
            <w:r>
              <w:rPr>
                <w:rFonts w:ascii="Sylfaen" w:hAnsi="Sylfaen" w:cs="Sylfaen"/>
                <w:sz w:val="20"/>
              </w:rPr>
              <w:t>բժշկական</w:t>
            </w:r>
            <w:proofErr w:type="spellEnd"/>
            <w:r>
              <w:rPr>
                <w:rFonts w:ascii="Arial LatArm" w:hAnsi="Arial LatArm" w:cs="Arial LatArm"/>
                <w:sz w:val="20"/>
              </w:rPr>
              <w:t xml:space="preserve"> 100</w:t>
            </w:r>
            <w:r>
              <w:rPr>
                <w:rFonts w:ascii="Sylfaen" w:hAnsi="Sylfaen" w:cs="Sylfaen"/>
                <w:sz w:val="20"/>
              </w:rPr>
              <w:t>մգ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A4148F">
        <w:trPr>
          <w:cantSplit/>
          <w:trHeight w:val="416"/>
        </w:trPr>
        <w:tc>
          <w:tcPr>
            <w:tcW w:w="915" w:type="dxa"/>
          </w:tcPr>
          <w:p w:rsidR="00BC11B2" w:rsidRPr="00C973EF" w:rsidRDefault="00C973EF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¾ê¶ Å³å³í»Ý  60x30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417"/>
        </w:trPr>
        <w:tc>
          <w:tcPr>
            <w:tcW w:w="915" w:type="dxa"/>
          </w:tcPr>
          <w:p w:rsidR="00BC11B2" w:rsidRPr="00C973EF" w:rsidRDefault="00C973EF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</w:p>
        </w:tc>
        <w:tc>
          <w:tcPr>
            <w:tcW w:w="6091" w:type="dxa"/>
            <w:vAlign w:val="bottom"/>
          </w:tcPr>
          <w:p w:rsidR="00BC11B2" w:rsidRDefault="00BC11B2" w:rsidP="00BC11B2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¸»</w:t>
            </w:r>
            <w:proofErr w:type="spellStart"/>
            <w:r>
              <w:rPr>
                <w:rFonts w:ascii="Arial LatArm" w:hAnsi="Arial LatArm" w:cs="Arial"/>
                <w:sz w:val="20"/>
              </w:rPr>
              <w:t>ÙùÇ</w:t>
            </w:r>
            <w:proofErr w:type="spellEnd"/>
            <w:r>
              <w:rPr>
                <w:rFonts w:ascii="Arial LatArm" w:hAnsi="Arial LatArm" w:cs="Arial"/>
                <w:sz w:val="20"/>
              </w:rPr>
              <w:t xml:space="preserve"> Ù³ëÏ³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425"/>
        </w:trPr>
        <w:tc>
          <w:tcPr>
            <w:tcW w:w="915" w:type="dxa"/>
          </w:tcPr>
          <w:p w:rsidR="00BC11B2" w:rsidRPr="00C973EF" w:rsidRDefault="00C973EF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</w:p>
        </w:tc>
        <w:tc>
          <w:tcPr>
            <w:tcW w:w="6091" w:type="dxa"/>
            <w:vAlign w:val="bottom"/>
          </w:tcPr>
          <w:p w:rsidR="00BC11B2" w:rsidRPr="00BC11B2" w:rsidRDefault="00BC11B2" w:rsidP="00BC11B2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BC11B2">
              <w:rPr>
                <w:rFonts w:ascii="Arial LatArm" w:hAnsi="Arial LatArm" w:cs="Arial"/>
                <w:sz w:val="20"/>
                <w:lang w:val="ru-RU"/>
              </w:rPr>
              <w:t>Ü»ñ³ñÏÇã ³ë»Õáí  2.0ÙÉ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350"/>
        </w:trPr>
        <w:tc>
          <w:tcPr>
            <w:tcW w:w="915" w:type="dxa"/>
          </w:tcPr>
          <w:p w:rsidR="00BC11B2" w:rsidRPr="00C973EF" w:rsidRDefault="00C973EF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</w:p>
        </w:tc>
        <w:tc>
          <w:tcPr>
            <w:tcW w:w="6091" w:type="dxa"/>
            <w:vAlign w:val="bottom"/>
          </w:tcPr>
          <w:p w:rsidR="00BC11B2" w:rsidRPr="00BC11B2" w:rsidRDefault="00BC11B2" w:rsidP="00BC11B2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BC11B2">
              <w:rPr>
                <w:rFonts w:ascii="Arial LatArm" w:hAnsi="Arial LatArm" w:cs="Arial"/>
                <w:sz w:val="20"/>
                <w:lang w:val="ru-RU"/>
              </w:rPr>
              <w:t>Ü»ñ³ñÏÇã ³ë»Õáí 5.0ÙÉ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302"/>
        </w:trPr>
        <w:tc>
          <w:tcPr>
            <w:tcW w:w="915" w:type="dxa"/>
          </w:tcPr>
          <w:p w:rsidR="00BC11B2" w:rsidRPr="00C973EF" w:rsidRDefault="00C973EF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</w:t>
            </w:r>
          </w:p>
        </w:tc>
        <w:tc>
          <w:tcPr>
            <w:tcW w:w="6091" w:type="dxa"/>
            <w:vAlign w:val="bottom"/>
          </w:tcPr>
          <w:p w:rsidR="00BC11B2" w:rsidRPr="00BC11B2" w:rsidRDefault="00BC11B2" w:rsidP="00BC11B2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BC11B2">
              <w:rPr>
                <w:rFonts w:ascii="Arial LatArm" w:hAnsi="Arial LatArm" w:cs="Arial"/>
                <w:sz w:val="20"/>
                <w:lang w:val="ru-RU"/>
              </w:rPr>
              <w:t>Ü»ñ³ñÏÇã ³ë»Õáí 10.0ÙÉ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420"/>
        </w:trPr>
        <w:tc>
          <w:tcPr>
            <w:tcW w:w="915" w:type="dxa"/>
          </w:tcPr>
          <w:p w:rsidR="00BC11B2" w:rsidRPr="00C973EF" w:rsidRDefault="00C973EF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8</w:t>
            </w:r>
          </w:p>
        </w:tc>
        <w:tc>
          <w:tcPr>
            <w:tcW w:w="6091" w:type="dxa"/>
            <w:vAlign w:val="bottom"/>
          </w:tcPr>
          <w:p w:rsidR="00BC11B2" w:rsidRPr="00BC11B2" w:rsidRDefault="00BC11B2" w:rsidP="00BC11B2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BC11B2">
              <w:rPr>
                <w:rFonts w:ascii="Arial LatArm" w:hAnsi="Arial LatArm" w:cs="Arial"/>
                <w:sz w:val="20"/>
                <w:lang w:val="ru-RU"/>
              </w:rPr>
              <w:t>Ü»ñ³ñÏÇã ³ë»Õáí 20.0ÙÉ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BC11B2" w:rsidRPr="006B1ADA" w:rsidTr="00B06CF4">
        <w:trPr>
          <w:cantSplit/>
          <w:trHeight w:val="457"/>
        </w:trPr>
        <w:tc>
          <w:tcPr>
            <w:tcW w:w="915" w:type="dxa"/>
          </w:tcPr>
          <w:p w:rsidR="00BC11B2" w:rsidRPr="00C973EF" w:rsidRDefault="00C973EF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9</w:t>
            </w:r>
          </w:p>
        </w:tc>
        <w:tc>
          <w:tcPr>
            <w:tcW w:w="6091" w:type="dxa"/>
            <w:vAlign w:val="bottom"/>
          </w:tcPr>
          <w:p w:rsidR="00BC11B2" w:rsidRPr="00BC11B2" w:rsidRDefault="00BC11B2" w:rsidP="00BC11B2">
            <w:pPr>
              <w:rPr>
                <w:rFonts w:ascii="Arial LatArm" w:hAnsi="Arial LatArm" w:cs="Arial"/>
                <w:sz w:val="20"/>
                <w:lang w:val="ru-RU"/>
              </w:rPr>
            </w:pPr>
            <w:r w:rsidRPr="00BC11B2">
              <w:rPr>
                <w:rFonts w:ascii="Arial LatArm" w:hAnsi="Arial LatArm" w:cs="Arial"/>
                <w:sz w:val="20"/>
                <w:lang w:val="ru-RU"/>
              </w:rPr>
              <w:t>ìÇñ³Ï³å ³Ëï³Ñ³Ýí³Í   7</w:t>
            </w:r>
            <w:r w:rsidRPr="0088240F">
              <w:rPr>
                <w:rFonts w:ascii="Arial LatArm" w:hAnsi="Arial LatArm" w:cs="Arial"/>
                <w:sz w:val="20"/>
              </w:rPr>
              <w:t>x</w:t>
            </w:r>
            <w:r w:rsidRPr="00BC11B2">
              <w:rPr>
                <w:rFonts w:ascii="Arial LatArm" w:hAnsi="Arial LatArm" w:cs="Arial"/>
                <w:sz w:val="20"/>
                <w:lang w:val="ru-RU"/>
              </w:rPr>
              <w:t>14</w:t>
            </w:r>
          </w:p>
        </w:tc>
        <w:tc>
          <w:tcPr>
            <w:tcW w:w="1675" w:type="dxa"/>
          </w:tcPr>
          <w:p w:rsidR="00BC11B2" w:rsidRPr="00EF5B3C" w:rsidRDefault="00BC11B2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BC11B2" w:rsidRPr="00873C44" w:rsidRDefault="00BC11B2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BC11B2" w:rsidRPr="00873C44" w:rsidRDefault="00BC11B2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6A5605" w:rsidRPr="006B1ADA" w:rsidTr="009E00D9">
        <w:trPr>
          <w:cantSplit/>
          <w:trHeight w:val="457"/>
        </w:trPr>
        <w:tc>
          <w:tcPr>
            <w:tcW w:w="915" w:type="dxa"/>
          </w:tcPr>
          <w:p w:rsidR="006A5605" w:rsidRDefault="00C973EF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10</w:t>
            </w:r>
          </w:p>
        </w:tc>
        <w:tc>
          <w:tcPr>
            <w:tcW w:w="6091" w:type="dxa"/>
            <w:vAlign w:val="center"/>
          </w:tcPr>
          <w:p w:rsidR="006A5605" w:rsidRDefault="006A5605" w:rsidP="00BC11B2">
            <w:pPr>
              <w:rPr>
                <w:rFonts w:ascii="Sylfaen" w:hAnsi="Sylfaen" w:cs="Calibri"/>
              </w:rPr>
            </w:pPr>
            <w:proofErr w:type="spellStart"/>
            <w:r w:rsidRPr="00C973EF">
              <w:rPr>
                <w:rFonts w:ascii="Sylfaen" w:hAnsi="Sylfaen" w:cs="Calibri"/>
                <w:sz w:val="22"/>
              </w:rPr>
              <w:t>Բինտ</w:t>
            </w:r>
            <w:proofErr w:type="spellEnd"/>
            <w:r w:rsidRPr="00C973EF">
              <w:rPr>
                <w:rFonts w:ascii="Sylfaen" w:hAnsi="Sylfaen" w:cs="Calibri"/>
                <w:sz w:val="22"/>
              </w:rPr>
              <w:t xml:space="preserve"> 7х14՝ </w:t>
            </w:r>
            <w:proofErr w:type="spellStart"/>
            <w:r w:rsidRPr="00C973EF">
              <w:rPr>
                <w:rFonts w:ascii="Sylfaen" w:hAnsi="Sylfaen" w:cs="Calibri"/>
                <w:sz w:val="22"/>
              </w:rPr>
              <w:t>ոչ</w:t>
            </w:r>
            <w:proofErr w:type="spellEnd"/>
            <w:r w:rsidRPr="00C973EF">
              <w:rPr>
                <w:rFonts w:ascii="Sylfaen" w:hAnsi="Sylfaen" w:cs="Calibri"/>
                <w:sz w:val="22"/>
              </w:rPr>
              <w:t xml:space="preserve"> </w:t>
            </w:r>
            <w:proofErr w:type="spellStart"/>
            <w:r w:rsidRPr="00C973EF">
              <w:rPr>
                <w:rFonts w:ascii="Sylfaen" w:hAnsi="Sylfaen" w:cs="Calibri"/>
                <w:sz w:val="22"/>
              </w:rPr>
              <w:t>ստերիլ</w:t>
            </w:r>
            <w:proofErr w:type="spellEnd"/>
          </w:p>
        </w:tc>
        <w:tc>
          <w:tcPr>
            <w:tcW w:w="1675" w:type="dxa"/>
          </w:tcPr>
          <w:p w:rsidR="006A5605" w:rsidRPr="00EF5B3C" w:rsidRDefault="006A5605" w:rsidP="006B79F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6A5605" w:rsidRPr="00873C44" w:rsidRDefault="006A5605" w:rsidP="006B79F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6A5605" w:rsidRPr="00873C44" w:rsidRDefault="006A5605" w:rsidP="006B79F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6A5605" w:rsidRPr="00873C44" w:rsidRDefault="006A5605" w:rsidP="006B79F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2" w:type="dxa"/>
            <w:tcBorders>
              <w:left w:val="single" w:sz="4" w:space="0" w:color="000000"/>
            </w:tcBorders>
          </w:tcPr>
          <w:p w:rsidR="006A5605" w:rsidRPr="00873C44" w:rsidRDefault="006A5605" w:rsidP="006B79F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</w:tbl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343656" w:rsidRDefault="00343656" w:rsidP="00343656">
      <w:pPr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                                                       </w:t>
      </w:r>
    </w:p>
    <w:tbl>
      <w:tblPr>
        <w:tblpPr w:leftFromText="180" w:rightFromText="180" w:vertAnchor="text" w:tblpX="3078" w:tblpY="1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5040"/>
        <w:gridCol w:w="5133"/>
      </w:tblGrid>
      <w:tr w:rsidR="00343656" w:rsidTr="006A5605">
        <w:tc>
          <w:tcPr>
            <w:tcW w:w="5040" w:type="dxa"/>
          </w:tcPr>
          <w:p w:rsidR="00C973EF" w:rsidRDefault="00C973EF">
            <w:pPr>
              <w:jc w:val="center"/>
              <w:rPr>
                <w:rFonts w:ascii="Sylfaen" w:eastAsiaTheme="minorEastAsia" w:hAnsi="Sylfaen"/>
                <w:b/>
                <w:sz w:val="20"/>
                <w:szCs w:val="24"/>
              </w:rPr>
            </w:pPr>
          </w:p>
          <w:p w:rsidR="00343656" w:rsidRDefault="00343656">
            <w:pPr>
              <w:jc w:val="center"/>
              <w:rPr>
                <w:rFonts w:ascii="Sylfaen" w:eastAsiaTheme="minorEastAsia" w:hAnsi="Sylfaen"/>
                <w:b/>
                <w:sz w:val="20"/>
                <w:szCs w:val="24"/>
              </w:rPr>
            </w:pPr>
            <w:r>
              <w:rPr>
                <w:rFonts w:ascii="Sylfaen" w:eastAsiaTheme="minorEastAsia" w:hAnsi="Sylfaen"/>
                <w:b/>
                <w:sz w:val="20"/>
                <w:szCs w:val="24"/>
              </w:rPr>
              <w:lastRenderedPageBreak/>
              <w:t>ԳՆՈՐԴ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b/>
                <w:sz w:val="20"/>
                <w:szCs w:val="24"/>
              </w:rPr>
            </w:pPr>
          </w:p>
          <w:p w:rsidR="00343656" w:rsidRDefault="00343656">
            <w:pPr>
              <w:jc w:val="center"/>
              <w:rPr>
                <w:rFonts w:ascii="Sylfaen" w:eastAsiaTheme="minorEastAsia" w:hAnsi="Sylfaen"/>
                <w:b/>
                <w:szCs w:val="24"/>
                <w:lang w:val="nb-NO"/>
              </w:rPr>
            </w:pPr>
            <w:r>
              <w:rPr>
                <w:rFonts w:ascii="Sylfaen" w:eastAsiaTheme="minorEastAsia" w:hAnsi="Sylfaen" w:cs="Sylfaen"/>
                <w:b/>
                <w:lang w:val="hy-AM"/>
              </w:rPr>
              <w:t>«</w:t>
            </w:r>
            <w:r>
              <w:rPr>
                <w:rFonts w:ascii="Sylfaen" w:eastAsiaTheme="minorEastAsia" w:hAnsi="Sylfaen" w:cs="Sylfaen"/>
                <w:b/>
                <w:lang w:val="es-ES"/>
              </w:rPr>
              <w:t>Նոյակերտի  ԱԱՊԿ</w:t>
            </w:r>
            <w:r>
              <w:rPr>
                <w:rFonts w:ascii="Sylfaen" w:eastAsiaTheme="minorEastAsia" w:hAnsi="Sylfaen"/>
                <w:b/>
                <w:lang w:val="hy-AM"/>
              </w:rPr>
              <w:t xml:space="preserve">»  </w:t>
            </w:r>
            <w:r>
              <w:rPr>
                <w:rFonts w:ascii="Sylfaen" w:eastAsiaTheme="minorEastAsia" w:hAnsi="Sylfaen"/>
                <w:b/>
              </w:rPr>
              <w:t>ՓԲԸ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18"/>
                <w:lang w:val="nb-NO"/>
              </w:rPr>
            </w:pPr>
            <w:proofErr w:type="spellStart"/>
            <w:r>
              <w:rPr>
                <w:rFonts w:ascii="Sylfaen" w:eastAsiaTheme="minorEastAsia" w:hAnsi="Sylfaen"/>
                <w:sz w:val="20"/>
                <w:szCs w:val="18"/>
              </w:rPr>
              <w:t>ՀՀԱրարատիմարզ</w:t>
            </w:r>
            <w:proofErr w:type="spellEnd"/>
            <w:r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, </w:t>
            </w:r>
            <w:r>
              <w:rPr>
                <w:rFonts w:ascii="Sylfaen" w:eastAsiaTheme="minorEastAsia" w:hAnsi="Sylfaen"/>
                <w:sz w:val="20"/>
                <w:szCs w:val="18"/>
              </w:rPr>
              <w:t>գ</w:t>
            </w:r>
            <w:r>
              <w:rPr>
                <w:rFonts w:ascii="Sylfaen" w:eastAsiaTheme="minorEastAsia" w:hAnsi="Sylfaen"/>
                <w:sz w:val="20"/>
                <w:szCs w:val="18"/>
                <w:lang w:val="nb-NO"/>
              </w:rPr>
              <w:t>.</w:t>
            </w:r>
            <w:proofErr w:type="spellStart"/>
            <w:r>
              <w:rPr>
                <w:rFonts w:ascii="Sylfaen" w:eastAsiaTheme="minorEastAsia" w:hAnsi="Sylfaen"/>
                <w:sz w:val="20"/>
                <w:szCs w:val="18"/>
              </w:rPr>
              <w:t>Նոյակերտ</w:t>
            </w:r>
            <w:proofErr w:type="spellEnd"/>
            <w:r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, </w:t>
            </w:r>
            <w:proofErr w:type="spellStart"/>
            <w:r>
              <w:rPr>
                <w:rFonts w:ascii="Sylfaen" w:eastAsiaTheme="minorEastAsia" w:hAnsi="Sylfaen"/>
                <w:sz w:val="20"/>
                <w:szCs w:val="18"/>
              </w:rPr>
              <w:t>Անդրանիկի</w:t>
            </w:r>
            <w:proofErr w:type="spellEnd"/>
            <w:r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 15/1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18"/>
                <w:lang w:val="nb-NO"/>
              </w:rPr>
            </w:pPr>
            <w:proofErr w:type="spellStart"/>
            <w:r>
              <w:rPr>
                <w:rFonts w:ascii="Sylfaen" w:eastAsiaTheme="minorEastAsia" w:hAnsi="Sylfaen"/>
                <w:sz w:val="20"/>
                <w:szCs w:val="18"/>
              </w:rPr>
              <w:t>ԱկբակրեդիտԱգրիկոլԲանկ</w:t>
            </w:r>
            <w:proofErr w:type="spellEnd"/>
            <w:r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, </w:t>
            </w:r>
            <w:proofErr w:type="spellStart"/>
            <w:r>
              <w:rPr>
                <w:rFonts w:ascii="Sylfaen" w:eastAsiaTheme="minorEastAsia" w:hAnsi="Sylfaen"/>
                <w:sz w:val="20"/>
                <w:szCs w:val="18"/>
              </w:rPr>
              <w:t>արաքսմ</w:t>
            </w:r>
            <w:proofErr w:type="spellEnd"/>
            <w:r>
              <w:rPr>
                <w:rFonts w:ascii="Sylfaen" w:eastAsiaTheme="minorEastAsia" w:hAnsi="Sylfaen"/>
                <w:sz w:val="20"/>
                <w:szCs w:val="18"/>
                <w:lang w:val="nb-NO"/>
              </w:rPr>
              <w:t>/</w:t>
            </w:r>
            <w:r>
              <w:rPr>
                <w:rFonts w:ascii="Sylfaen" w:eastAsiaTheme="minorEastAsia" w:hAnsi="Sylfaen"/>
                <w:sz w:val="20"/>
                <w:szCs w:val="18"/>
              </w:rPr>
              <w:t>ճ</w:t>
            </w:r>
          </w:p>
          <w:p w:rsidR="00343656" w:rsidRDefault="00343656">
            <w:pPr>
              <w:jc w:val="center"/>
              <w:rPr>
                <w:rFonts w:ascii="Sylfaen" w:eastAsiaTheme="minorEastAsia" w:hAnsi="Sylfaen" w:cs="GHEA Grapalat"/>
                <w:sz w:val="20"/>
                <w:szCs w:val="18"/>
                <w:lang w:val="nb-NO"/>
              </w:rPr>
            </w:pPr>
            <w:r>
              <w:rPr>
                <w:rFonts w:ascii="Sylfaen" w:eastAsiaTheme="minorEastAsia" w:hAnsi="Sylfaen"/>
                <w:sz w:val="20"/>
                <w:szCs w:val="18"/>
                <w:lang w:val="pt-BR"/>
              </w:rPr>
              <w:t xml:space="preserve">Հ/Հ` </w:t>
            </w:r>
            <w:r>
              <w:rPr>
                <w:rFonts w:ascii="Sylfaen" w:eastAsiaTheme="minorEastAsia" w:hAnsi="Sylfaen" w:cs="GHEA Grapalat"/>
                <w:sz w:val="20"/>
                <w:szCs w:val="18"/>
                <w:lang w:val="nb-NO"/>
              </w:rPr>
              <w:t>220399690126000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18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18"/>
                <w:lang w:val="pt-BR"/>
              </w:rPr>
              <w:t xml:space="preserve">ՀՎՀՀ` </w:t>
            </w:r>
            <w:r>
              <w:rPr>
                <w:rFonts w:ascii="Sylfaen" w:eastAsiaTheme="minorEastAsia" w:hAnsi="Sylfaen" w:cs="GHEA Grapalat"/>
                <w:sz w:val="20"/>
                <w:szCs w:val="18"/>
                <w:lang w:val="nb-NO"/>
              </w:rPr>
              <w:t>04112085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18"/>
                <w:lang w:val="nb-NO"/>
              </w:rPr>
            </w:pPr>
            <w:proofErr w:type="spellStart"/>
            <w:r>
              <w:rPr>
                <w:rFonts w:ascii="Sylfaen" w:eastAsiaTheme="minorEastAsia" w:hAnsi="Sylfaen"/>
                <w:sz w:val="20"/>
                <w:szCs w:val="18"/>
              </w:rPr>
              <w:t>Տնօրեն</w:t>
            </w:r>
            <w:proofErr w:type="spellEnd"/>
            <w:r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`    </w:t>
            </w:r>
            <w:r>
              <w:rPr>
                <w:rFonts w:ascii="Sylfaen" w:eastAsiaTheme="minorEastAsia" w:hAnsi="Sylfaen"/>
                <w:sz w:val="20"/>
                <w:szCs w:val="18"/>
              </w:rPr>
              <w:t>Ա</w:t>
            </w:r>
            <w:r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. </w:t>
            </w:r>
            <w:proofErr w:type="spellStart"/>
            <w:r>
              <w:rPr>
                <w:rFonts w:ascii="Sylfaen" w:eastAsiaTheme="minorEastAsia" w:hAnsi="Sylfaen"/>
                <w:sz w:val="20"/>
                <w:szCs w:val="18"/>
              </w:rPr>
              <w:t>Սիմոնյան</w:t>
            </w:r>
            <w:proofErr w:type="spellEnd"/>
          </w:p>
          <w:p w:rsidR="00343656" w:rsidRDefault="00343656">
            <w:pPr>
              <w:jc w:val="center"/>
              <w:rPr>
                <w:rFonts w:ascii="GHEA Grapalat" w:eastAsiaTheme="minorEastAsia" w:hAnsi="GHEA Grapalat"/>
                <w:sz w:val="18"/>
                <w:szCs w:val="18"/>
                <w:lang w:val="nb-NO"/>
              </w:rPr>
            </w:pPr>
          </w:p>
          <w:p w:rsidR="00343656" w:rsidRDefault="00343656">
            <w:pPr>
              <w:jc w:val="center"/>
              <w:rPr>
                <w:rFonts w:ascii="GHEA Grapalat" w:eastAsiaTheme="minorEastAsia" w:hAnsi="GHEA Grapalat"/>
                <w:sz w:val="18"/>
                <w:szCs w:val="18"/>
                <w:lang w:val="nb-NO"/>
              </w:rPr>
            </w:pPr>
            <w:r>
              <w:rPr>
                <w:rFonts w:ascii="GHEA Grapalat" w:eastAsiaTheme="minorEastAsia" w:hAnsi="GHEA Grapalat"/>
                <w:sz w:val="18"/>
                <w:szCs w:val="18"/>
                <w:lang w:val="nb-NO"/>
              </w:rPr>
              <w:t>___________________________</w:t>
            </w:r>
          </w:p>
          <w:p w:rsidR="00343656" w:rsidRDefault="00343656">
            <w:pPr>
              <w:jc w:val="center"/>
              <w:rPr>
                <w:rFonts w:ascii="GHEA Grapalat" w:eastAsiaTheme="minorEastAsia" w:hAnsi="GHEA Grapalat"/>
                <w:sz w:val="18"/>
                <w:szCs w:val="18"/>
                <w:lang w:val="hy-AM"/>
              </w:rPr>
            </w:pPr>
            <w:r>
              <w:rPr>
                <w:rFonts w:ascii="GHEA Grapalat" w:eastAsiaTheme="minorEastAsia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eastAsiaTheme="minorEastAsia" w:hAnsi="GHEA Grapalat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GHEA Grapalat" w:eastAsiaTheme="minorEastAsia" w:hAnsi="GHEA Grapalat"/>
                <w:sz w:val="18"/>
                <w:szCs w:val="18"/>
                <w:lang w:val="hy-AM"/>
              </w:rPr>
              <w:t>/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GHEA Grapalat" w:eastAsiaTheme="minorEastAsia" w:hAnsi="GHEA Grapalat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eastAsiaTheme="minorEastAsia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eastAsiaTheme="minorEastAsia" w:hAnsi="GHEA Grapalat" w:cs="Sylfaen"/>
                <w:sz w:val="18"/>
                <w:szCs w:val="18"/>
                <w:lang w:val="hy-AM"/>
              </w:rPr>
              <w:t>Տ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hy-AM"/>
              </w:rPr>
            </w:pP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ru-RU"/>
              </w:rPr>
            </w:pP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</w:p>
        </w:tc>
        <w:tc>
          <w:tcPr>
            <w:tcW w:w="5133" w:type="dxa"/>
          </w:tcPr>
          <w:p w:rsidR="00C973EF" w:rsidRDefault="00C973EF">
            <w:pPr>
              <w:spacing w:line="36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</w:rPr>
            </w:pPr>
          </w:p>
          <w:p w:rsidR="00343656" w:rsidRDefault="00343656">
            <w:pPr>
              <w:spacing w:line="360" w:lineRule="auto"/>
              <w:jc w:val="center"/>
              <w:rPr>
                <w:rFonts w:ascii="Sylfaen" w:eastAsiaTheme="minorEastAsia" w:hAnsi="Sylfaen"/>
                <w:b/>
                <w:sz w:val="20"/>
                <w:lang w:val="ru-RU"/>
              </w:rPr>
            </w:pPr>
            <w:r>
              <w:rPr>
                <w:rFonts w:ascii="Sylfaen" w:eastAsiaTheme="minorEastAsia" w:hAnsi="Sylfaen"/>
                <w:b/>
                <w:sz w:val="20"/>
                <w:szCs w:val="24"/>
              </w:rPr>
              <w:lastRenderedPageBreak/>
              <w:t>ՎԱՃԱՌՈՂ</w:t>
            </w:r>
          </w:p>
          <w:p w:rsidR="00343656" w:rsidRDefault="00343656">
            <w:pPr>
              <w:widowControl w:val="0"/>
              <w:jc w:val="center"/>
              <w:rPr>
                <w:rFonts w:ascii="Sylfaen" w:eastAsiaTheme="minorEastAsia" w:hAnsi="Sylfaen"/>
                <w:b/>
                <w:sz w:val="20"/>
                <w:szCs w:val="24"/>
              </w:rPr>
            </w:pPr>
            <w:r>
              <w:rPr>
                <w:rFonts w:ascii="Sylfaen" w:eastAsiaTheme="minorEastAsia" w:hAnsi="Sylfaen" w:cs="Sylfaen"/>
                <w:b/>
                <w:szCs w:val="24"/>
                <w:lang w:val="pt-BR"/>
              </w:rPr>
              <w:t>------------------------------------</w:t>
            </w:r>
          </w:p>
          <w:p w:rsidR="00343656" w:rsidRDefault="00343656">
            <w:pPr>
              <w:widowControl w:val="0"/>
              <w:jc w:val="center"/>
              <w:rPr>
                <w:rFonts w:ascii="Sylfaen" w:eastAsiaTheme="minorEastAsia" w:hAnsi="Sylfaen"/>
                <w:b/>
                <w:sz w:val="20"/>
                <w:szCs w:val="24"/>
                <w:lang w:val="hy-AM"/>
              </w:rPr>
            </w:pPr>
            <w:r>
              <w:rPr>
                <w:rFonts w:ascii="Sylfaen" w:eastAsiaTheme="minorEastAsia" w:hAnsi="Sylfaen"/>
                <w:sz w:val="20"/>
                <w:szCs w:val="24"/>
              </w:rPr>
              <w:t>----------------------------------------</w:t>
            </w:r>
          </w:p>
          <w:p w:rsidR="00343656" w:rsidRDefault="00343656">
            <w:pPr>
              <w:widowControl w:val="0"/>
              <w:jc w:val="center"/>
              <w:rPr>
                <w:rFonts w:ascii="Sylfaen" w:eastAsiaTheme="minorEastAsia" w:hAnsi="Sylfaen" w:cs="Times Armenian"/>
                <w:sz w:val="20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------------------------------------</w:t>
            </w:r>
          </w:p>
          <w:p w:rsidR="00343656" w:rsidRDefault="00343656">
            <w:pPr>
              <w:widowControl w:val="0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</w:t>
            </w:r>
          </w:p>
          <w:p w:rsidR="00343656" w:rsidRDefault="00343656">
            <w:pPr>
              <w:spacing w:line="36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  <w:lang w:val="nb-NO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--------------------------------------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--------------------------------------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(ստորագրություն)</w:t>
            </w: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</w:p>
          <w:p w:rsidR="00343656" w:rsidRDefault="00343656">
            <w:pPr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Կ.Տ.</w:t>
            </w:r>
          </w:p>
          <w:p w:rsidR="00343656" w:rsidRDefault="00343656">
            <w:pPr>
              <w:spacing w:line="36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  <w:lang w:val="nb-NO"/>
              </w:rPr>
            </w:pPr>
          </w:p>
        </w:tc>
      </w:tr>
    </w:tbl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526527" w:rsidRDefault="00526527" w:rsidP="00526527">
      <w:pPr>
        <w:spacing w:line="360" w:lineRule="auto"/>
        <w:rPr>
          <w:rFonts w:ascii="GHEA Grapalat" w:hAnsi="GHEA Grapalat"/>
          <w:sz w:val="20"/>
          <w:lang w:val="nb-NO"/>
        </w:rPr>
      </w:pPr>
      <w:r>
        <w:rPr>
          <w:rFonts w:ascii="GHEA Grapalat" w:hAnsi="GHEA Grapalat" w:cs="Sylfaen"/>
          <w:b/>
          <w:bCs/>
          <w:sz w:val="18"/>
          <w:szCs w:val="18"/>
          <w:lang w:val="nb-NO"/>
        </w:rPr>
        <w:t xml:space="preserve">        </w:t>
      </w:r>
    </w:p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762959" w:rsidRDefault="00762959" w:rsidP="00762959">
      <w:pPr>
        <w:tabs>
          <w:tab w:val="left" w:pos="3240"/>
        </w:tabs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</w:r>
    </w:p>
    <w:tbl>
      <w:tblPr>
        <w:tblW w:w="10585" w:type="dxa"/>
        <w:tblInd w:w="2943" w:type="dxa"/>
        <w:tblLayout w:type="fixed"/>
        <w:tblLook w:val="00A0" w:firstRow="1" w:lastRow="0" w:firstColumn="1" w:lastColumn="0" w:noHBand="0" w:noVBand="0"/>
      </w:tblPr>
      <w:tblGrid>
        <w:gridCol w:w="4537"/>
        <w:gridCol w:w="1700"/>
        <w:gridCol w:w="4348"/>
      </w:tblGrid>
      <w:tr w:rsidR="00762959" w:rsidTr="00B06CF4">
        <w:tc>
          <w:tcPr>
            <w:tcW w:w="4537" w:type="dxa"/>
          </w:tcPr>
          <w:p w:rsidR="00762959" w:rsidRPr="00E75921" w:rsidRDefault="00762959" w:rsidP="00B06CF4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700" w:type="dxa"/>
          </w:tcPr>
          <w:p w:rsidR="00762959" w:rsidRPr="003F1A2E" w:rsidRDefault="00762959" w:rsidP="00B06CF4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8" w:type="dxa"/>
          </w:tcPr>
          <w:p w:rsidR="00762959" w:rsidRDefault="00762959" w:rsidP="00B06CF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A52C77" w:rsidRPr="00762959" w:rsidRDefault="00A52C77" w:rsidP="00762959">
      <w:pPr>
        <w:tabs>
          <w:tab w:val="left" w:pos="3240"/>
        </w:tabs>
        <w:rPr>
          <w:rFonts w:ascii="GHEA Grapalat" w:hAnsi="GHEA Grapalat"/>
          <w:sz w:val="20"/>
          <w:lang w:val="hy-AM"/>
        </w:rPr>
      </w:pPr>
    </w:p>
    <w:sectPr w:rsidR="00A52C77" w:rsidRPr="00762959" w:rsidSect="00A4148F">
      <w:pgSz w:w="16838" w:h="11906" w:orient="landscape"/>
      <w:pgMar w:top="1134" w:right="851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32A" w:rsidRDefault="00FF032A" w:rsidP="00812176">
      <w:r>
        <w:separator/>
      </w:r>
    </w:p>
  </w:endnote>
  <w:endnote w:type="continuationSeparator" w:id="0">
    <w:p w:rsidR="00FF032A" w:rsidRDefault="00FF032A" w:rsidP="00812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32A" w:rsidRDefault="00FF032A" w:rsidP="00812176">
      <w:r>
        <w:separator/>
      </w:r>
    </w:p>
  </w:footnote>
  <w:footnote w:type="continuationSeparator" w:id="0">
    <w:p w:rsidR="00FF032A" w:rsidRDefault="00FF032A" w:rsidP="008121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D3F3C"/>
    <w:rsid w:val="000174CF"/>
    <w:rsid w:val="00025123"/>
    <w:rsid w:val="00034801"/>
    <w:rsid w:val="000403D3"/>
    <w:rsid w:val="00040AE2"/>
    <w:rsid w:val="00042596"/>
    <w:rsid w:val="00071D2E"/>
    <w:rsid w:val="000F3D34"/>
    <w:rsid w:val="00121376"/>
    <w:rsid w:val="00131D80"/>
    <w:rsid w:val="0015323B"/>
    <w:rsid w:val="001652A8"/>
    <w:rsid w:val="00170171"/>
    <w:rsid w:val="0018170E"/>
    <w:rsid w:val="001A008B"/>
    <w:rsid w:val="00254AFF"/>
    <w:rsid w:val="00290698"/>
    <w:rsid w:val="00296C19"/>
    <w:rsid w:val="002C5908"/>
    <w:rsid w:val="002C5B14"/>
    <w:rsid w:val="002D6F55"/>
    <w:rsid w:val="002F3647"/>
    <w:rsid w:val="0032463A"/>
    <w:rsid w:val="00343656"/>
    <w:rsid w:val="00384856"/>
    <w:rsid w:val="003B0C41"/>
    <w:rsid w:val="003B332C"/>
    <w:rsid w:val="00411CC7"/>
    <w:rsid w:val="00433A9E"/>
    <w:rsid w:val="00433D20"/>
    <w:rsid w:val="00463AF0"/>
    <w:rsid w:val="004819A0"/>
    <w:rsid w:val="00496D02"/>
    <w:rsid w:val="004B5858"/>
    <w:rsid w:val="00512299"/>
    <w:rsid w:val="00526527"/>
    <w:rsid w:val="005A6F49"/>
    <w:rsid w:val="005D3F3C"/>
    <w:rsid w:val="005F01D0"/>
    <w:rsid w:val="005F2781"/>
    <w:rsid w:val="005F5053"/>
    <w:rsid w:val="00636540"/>
    <w:rsid w:val="00641D00"/>
    <w:rsid w:val="006A2960"/>
    <w:rsid w:val="006A3D8F"/>
    <w:rsid w:val="006A5605"/>
    <w:rsid w:val="006B1ADA"/>
    <w:rsid w:val="006D3CD5"/>
    <w:rsid w:val="00705272"/>
    <w:rsid w:val="00762959"/>
    <w:rsid w:val="0077388F"/>
    <w:rsid w:val="00780740"/>
    <w:rsid w:val="007E5946"/>
    <w:rsid w:val="00812176"/>
    <w:rsid w:val="0082041E"/>
    <w:rsid w:val="008378B8"/>
    <w:rsid w:val="00853FB3"/>
    <w:rsid w:val="00864299"/>
    <w:rsid w:val="00873C44"/>
    <w:rsid w:val="008A341E"/>
    <w:rsid w:val="00924B10"/>
    <w:rsid w:val="00972114"/>
    <w:rsid w:val="00990323"/>
    <w:rsid w:val="009A2184"/>
    <w:rsid w:val="009B4A97"/>
    <w:rsid w:val="009C2108"/>
    <w:rsid w:val="00A02BFE"/>
    <w:rsid w:val="00A23F3D"/>
    <w:rsid w:val="00A32A1B"/>
    <w:rsid w:val="00A4148F"/>
    <w:rsid w:val="00A45FE3"/>
    <w:rsid w:val="00A52C77"/>
    <w:rsid w:val="00AA0B7B"/>
    <w:rsid w:val="00AE4039"/>
    <w:rsid w:val="00B06850"/>
    <w:rsid w:val="00B06CF4"/>
    <w:rsid w:val="00B208C0"/>
    <w:rsid w:val="00B5126E"/>
    <w:rsid w:val="00B74D0B"/>
    <w:rsid w:val="00BA3D20"/>
    <w:rsid w:val="00BC11B2"/>
    <w:rsid w:val="00C05BF4"/>
    <w:rsid w:val="00C26987"/>
    <w:rsid w:val="00C61C14"/>
    <w:rsid w:val="00C73AEF"/>
    <w:rsid w:val="00C757D3"/>
    <w:rsid w:val="00C926E5"/>
    <w:rsid w:val="00C973EF"/>
    <w:rsid w:val="00CA747D"/>
    <w:rsid w:val="00CB0B6B"/>
    <w:rsid w:val="00D303FB"/>
    <w:rsid w:val="00D3121F"/>
    <w:rsid w:val="00DA7B49"/>
    <w:rsid w:val="00DD4D06"/>
    <w:rsid w:val="00DF038B"/>
    <w:rsid w:val="00E45ADD"/>
    <w:rsid w:val="00E777E3"/>
    <w:rsid w:val="00E81EF0"/>
    <w:rsid w:val="00E91E5A"/>
    <w:rsid w:val="00EB0044"/>
    <w:rsid w:val="00EC1F4E"/>
    <w:rsid w:val="00EF5B3C"/>
    <w:rsid w:val="00F0225D"/>
    <w:rsid w:val="00F35CB5"/>
    <w:rsid w:val="00F9302E"/>
    <w:rsid w:val="00F97C40"/>
    <w:rsid w:val="00FD7092"/>
    <w:rsid w:val="00FE1B63"/>
    <w:rsid w:val="00FE1CA5"/>
    <w:rsid w:val="00FF03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812176"/>
    <w:rPr>
      <w:rFonts w:ascii="Times Armenian" w:eastAsia="Times New Roman" w:hAnsi="Times Armenian"/>
      <w:sz w:val="24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812176"/>
    <w:rPr>
      <w:rFonts w:ascii="Times Armenian" w:eastAsia="Times New Roman" w:hAnsi="Times Armeni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0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54</cp:revision>
  <cp:lastPrinted>2013-01-25T10:10:00Z</cp:lastPrinted>
  <dcterms:created xsi:type="dcterms:W3CDTF">2012-10-25T07:27:00Z</dcterms:created>
  <dcterms:modified xsi:type="dcterms:W3CDTF">2014-12-24T11:29:00Z</dcterms:modified>
</cp:coreProperties>
</file>